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69" w:rsidRDefault="002B5330" w:rsidP="007E3869">
      <w:pPr>
        <w:jc w:val="center"/>
        <w:rPr>
          <w:rFonts w:ascii="Times New Roman" w:hAnsi="Times New Roman" w:cs="Times New Roman"/>
          <w:b/>
          <w:sz w:val="28"/>
          <w:lang w:val="uk-UA" w:eastAsia="ru-RU"/>
        </w:rPr>
      </w:pPr>
      <w:r w:rsidRPr="003D639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177</w:t>
      </w:r>
      <w:r w:rsidR="003544E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7E386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вакансій</w:t>
      </w:r>
      <w:r w:rsidR="007E3869">
        <w:rPr>
          <w:rFonts w:ascii="Times New Roman" w:hAnsi="Times New Roman" w:cs="Times New Roman"/>
          <w:b/>
          <w:bCs/>
          <w:sz w:val="28"/>
          <w:lang w:val="uk-UA" w:eastAsia="ru-RU"/>
        </w:rPr>
        <w:t xml:space="preserve"> дл</w:t>
      </w:r>
      <w:r w:rsidR="007E3869">
        <w:rPr>
          <w:rFonts w:ascii="Times New Roman" w:hAnsi="Times New Roman" w:cs="Times New Roman"/>
          <w:b/>
          <w:sz w:val="28"/>
          <w:lang w:val="uk-UA" w:eastAsia="ru-RU"/>
        </w:rPr>
        <w:t>я людей з інвалідністю пропонують роботодавці Кіровоградщини</w:t>
      </w:r>
    </w:p>
    <w:p w:rsidR="007E3869" w:rsidRDefault="007E3869" w:rsidP="007E3869">
      <w:pPr>
        <w:spacing w:before="40" w:after="40" w:line="240" w:lineRule="auto"/>
        <w:ind w:firstLine="454"/>
        <w:rPr>
          <w:rFonts w:ascii="Times New Roman" w:hAnsi="Times New Roman" w:cs="Times New Roman"/>
          <w:sz w:val="28"/>
          <w:szCs w:val="28"/>
          <w:lang w:val="uk-UA"/>
        </w:rPr>
      </w:pPr>
    </w:p>
    <w:p w:rsidR="007E3869" w:rsidRPr="006C142B" w:rsidRDefault="007E3869" w:rsidP="002B5330">
      <w:pPr>
        <w:shd w:val="clear" w:color="auto" w:fill="FFFFFF" w:themeFill="background1"/>
        <w:spacing w:before="40" w:after="4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C1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сьогодні суб’єкти господарювання різних форм власності у Кіровоградській області представляють ряд вакантних посад для громадян, що мають групу інвалідності.</w:t>
      </w:r>
    </w:p>
    <w:p w:rsidR="007E3869" w:rsidRPr="006C142B" w:rsidRDefault="007E3869" w:rsidP="002B5330">
      <w:pPr>
        <w:shd w:val="clear" w:color="auto" w:fill="FFFFFF" w:themeFill="background1"/>
        <w:spacing w:before="40" w:after="4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C1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Служба зайнятості має найбільшу базу даних в регіоні, яка вміщає</w:t>
      </w:r>
      <w:r w:rsidR="002B5330" w:rsidRPr="006C1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177</w:t>
      </w:r>
      <w:r w:rsidR="00765068" w:rsidRPr="006C1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таких </w:t>
      </w:r>
      <w:r w:rsidRPr="006C1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вакансій! З них більша частина </w:t>
      </w:r>
      <w:r w:rsidR="006C1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2B5330" w:rsidRPr="006C1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109</w:t>
      </w:r>
      <w:r w:rsidRPr="006C1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не вимагає досвіду роботи, що значно спрощує шукачам можливість зайняти ту чи іншу посаду. </w:t>
      </w:r>
    </w:p>
    <w:p w:rsidR="007E3869" w:rsidRPr="006C142B" w:rsidRDefault="007E3869" w:rsidP="002B5330">
      <w:pPr>
        <w:shd w:val="clear" w:color="auto" w:fill="FFFFFF" w:themeFill="background1"/>
        <w:spacing w:before="40" w:after="4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C1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топ-десятці найбільш затребуваних такі:</w:t>
      </w:r>
    </w:p>
    <w:p w:rsidR="007E3869" w:rsidRPr="003D639F" w:rsidRDefault="002B5330" w:rsidP="003D639F">
      <w:pPr>
        <w:pStyle w:val="a4"/>
        <w:numPr>
          <w:ilvl w:val="0"/>
          <w:numId w:val="2"/>
        </w:numPr>
        <w:shd w:val="clear" w:color="auto" w:fill="FFFFFF" w:themeFill="background1"/>
        <w:spacing w:before="40" w:after="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D6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укладальник-пакувальник</w:t>
      </w:r>
      <w:r w:rsidR="007E3869" w:rsidRPr="003D6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Pr="003D6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23</w:t>
      </w:r>
      <w:r w:rsidR="007E3869" w:rsidRPr="003D6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вакансі</w:t>
      </w:r>
      <w:r w:rsidRPr="003D6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7E3869" w:rsidRPr="003D6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);</w:t>
      </w:r>
    </w:p>
    <w:p w:rsidR="002B5330" w:rsidRPr="003D639F" w:rsidRDefault="002B5330" w:rsidP="003D639F">
      <w:pPr>
        <w:pStyle w:val="a4"/>
        <w:numPr>
          <w:ilvl w:val="0"/>
          <w:numId w:val="2"/>
        </w:numPr>
        <w:shd w:val="clear" w:color="auto" w:fill="FFFFFF" w:themeFill="background1"/>
        <w:spacing w:before="40" w:after="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D6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продав</w:t>
      </w:r>
      <w:r w:rsidR="003D639F" w:rsidRPr="003D6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ець</w:t>
      </w:r>
      <w:r w:rsidRPr="003D6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(17 вакансій);</w:t>
      </w:r>
    </w:p>
    <w:p w:rsidR="002B5330" w:rsidRPr="003D639F" w:rsidRDefault="002B5330" w:rsidP="003D639F">
      <w:pPr>
        <w:pStyle w:val="a4"/>
        <w:numPr>
          <w:ilvl w:val="0"/>
          <w:numId w:val="2"/>
        </w:numPr>
        <w:shd w:val="clear" w:color="auto" w:fill="FFFFFF" w:themeFill="background1"/>
        <w:spacing w:before="40" w:after="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D6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підсобний робітник (16 вакансій);</w:t>
      </w:r>
    </w:p>
    <w:p w:rsidR="002B5330" w:rsidRPr="003D639F" w:rsidRDefault="002B5330" w:rsidP="003D639F">
      <w:pPr>
        <w:pStyle w:val="a4"/>
        <w:numPr>
          <w:ilvl w:val="0"/>
          <w:numId w:val="2"/>
        </w:numPr>
        <w:shd w:val="clear" w:color="auto" w:fill="FFFFFF" w:themeFill="background1"/>
        <w:spacing w:before="40" w:after="4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D6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водій (9 вакансій);</w:t>
      </w:r>
    </w:p>
    <w:p w:rsidR="007E3869" w:rsidRPr="003D639F" w:rsidRDefault="006C142B" w:rsidP="003D639F">
      <w:pPr>
        <w:pStyle w:val="a4"/>
        <w:numPr>
          <w:ilvl w:val="0"/>
          <w:numId w:val="2"/>
        </w:numPr>
        <w:shd w:val="clear" w:color="auto" w:fill="FFFFFF" w:themeFill="background1"/>
        <w:spacing w:before="40" w:after="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D6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прибиральник </w:t>
      </w:r>
      <w:r w:rsidR="007E3869" w:rsidRPr="003D6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2B5330" w:rsidRPr="003D6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7E3869" w:rsidRPr="003D6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вакансій);</w:t>
      </w:r>
    </w:p>
    <w:p w:rsidR="002B5330" w:rsidRPr="003D639F" w:rsidRDefault="002B5330" w:rsidP="003D639F">
      <w:pPr>
        <w:pStyle w:val="a4"/>
        <w:numPr>
          <w:ilvl w:val="0"/>
          <w:numId w:val="2"/>
        </w:numPr>
        <w:shd w:val="clear" w:color="auto" w:fill="FFFFFF" w:themeFill="background1"/>
        <w:spacing w:before="40" w:after="4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D6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офіціант (9 вакансій);</w:t>
      </w:r>
    </w:p>
    <w:p w:rsidR="007E3869" w:rsidRPr="003D639F" w:rsidRDefault="002B5330" w:rsidP="003D639F">
      <w:pPr>
        <w:pStyle w:val="a4"/>
        <w:numPr>
          <w:ilvl w:val="0"/>
          <w:numId w:val="2"/>
        </w:numPr>
        <w:shd w:val="clear" w:color="auto" w:fill="FFFFFF" w:themeFill="background1"/>
        <w:spacing w:before="40" w:after="4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D6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</w:t>
      </w:r>
      <w:r w:rsidR="007E3869" w:rsidRPr="003D6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Pr="003D6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7E3869" w:rsidRPr="003D6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вакансій);</w:t>
      </w:r>
    </w:p>
    <w:p w:rsidR="007E3869" w:rsidRPr="003D639F" w:rsidRDefault="002B5330" w:rsidP="003D639F">
      <w:pPr>
        <w:pStyle w:val="a4"/>
        <w:numPr>
          <w:ilvl w:val="0"/>
          <w:numId w:val="2"/>
        </w:numPr>
        <w:shd w:val="clear" w:color="auto" w:fill="FFFFFF" w:themeFill="background1"/>
        <w:spacing w:before="40" w:after="4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D6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організатор </w:t>
      </w:r>
      <w:proofErr w:type="spellStart"/>
      <w:r w:rsidRPr="003D6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культурно-дозвіллєвої</w:t>
      </w:r>
      <w:proofErr w:type="spellEnd"/>
      <w:r w:rsidRPr="003D6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діяльності (6  вакансій);</w:t>
      </w:r>
    </w:p>
    <w:p w:rsidR="007E3869" w:rsidRPr="003D639F" w:rsidRDefault="002B5330" w:rsidP="003D639F">
      <w:pPr>
        <w:pStyle w:val="a4"/>
        <w:numPr>
          <w:ilvl w:val="0"/>
          <w:numId w:val="2"/>
        </w:numPr>
        <w:shd w:val="clear" w:color="auto" w:fill="FFFFFF" w:themeFill="background1"/>
        <w:spacing w:before="40" w:after="4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D6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слюсар (6 вакансій);</w:t>
      </w:r>
    </w:p>
    <w:p w:rsidR="007E3869" w:rsidRPr="003D639F" w:rsidRDefault="002B5330" w:rsidP="003D639F">
      <w:pPr>
        <w:pStyle w:val="a4"/>
        <w:numPr>
          <w:ilvl w:val="0"/>
          <w:numId w:val="2"/>
        </w:numPr>
        <w:shd w:val="clear" w:color="auto" w:fill="FFFFFF" w:themeFill="background1"/>
        <w:spacing w:before="40" w:after="4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D6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швачка (4 вакансії).</w:t>
      </w:r>
    </w:p>
    <w:p w:rsidR="007E3869" w:rsidRPr="006C142B" w:rsidRDefault="007E3869" w:rsidP="002B5330">
      <w:pPr>
        <w:shd w:val="clear" w:color="auto" w:fill="FFFFFF" w:themeFill="background1"/>
        <w:spacing w:before="40" w:after="40" w:line="24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C1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Заробітну плату роботодавці пропонують від </w:t>
      </w:r>
      <w:r w:rsidR="00BD4314" w:rsidRPr="006C1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8000</w:t>
      </w:r>
      <w:r w:rsidRPr="006C1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</w:t>
      </w:r>
      <w:r w:rsidR="00BD4314" w:rsidRPr="006C1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20 </w:t>
      </w:r>
      <w:r w:rsidR="002B5330" w:rsidRPr="006C1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BD4314" w:rsidRPr="006C1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 w:rsidRPr="006C1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</w:t>
      </w:r>
    </w:p>
    <w:p w:rsidR="007E3869" w:rsidRDefault="00765068" w:rsidP="002B5330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Я</w:t>
      </w:r>
      <w:r w:rsidR="007E38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кщо ви роботодавець, який дає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можливість працевлаштування </w:t>
      </w:r>
      <w:r w:rsidR="007E38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особам з інвалідністю, а також створює для них інклюзивні робочі місця – скор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истайтеся державною підтримкою та </w:t>
      </w:r>
      <w:r w:rsidR="007E386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имуйте  компенсацію!</w:t>
      </w:r>
    </w:p>
    <w:p w:rsidR="00765068" w:rsidRPr="00765068" w:rsidRDefault="00765068" w:rsidP="0076506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7650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Довідково.</w:t>
      </w:r>
      <w:r w:rsidRPr="007650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Якщо ви стоїте на порозі вибору професії чи вирішили її змінити, ви можете опанувати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бажаний</w:t>
      </w:r>
      <w:r w:rsidRPr="007650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фах за підтримки Державної служби зайнятості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.На сьогодні активно працюють центри професійно-технічної освіти ДСЗ, на базі яких ви можете опанувати необхідну професію. </w:t>
      </w:r>
      <w:r w:rsidRPr="007650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консультації</w:t>
      </w:r>
      <w:r w:rsidRPr="007650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вам необхідно звернутись до фахівців філій обласного центру зайнятості/їхніх структурних підрозділів за місцем вашого перебування. </w:t>
      </w:r>
      <w:r w:rsidRPr="0076506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Для зареєстрованих безробітних професійне навчання здійснюється на безоплатній основі!</w:t>
      </w:r>
    </w:p>
    <w:p w:rsidR="007E3869" w:rsidRDefault="007E3869" w:rsidP="0076506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Все про компенсацію за облаштування робочого місця особи з інвалідністю читайте на вебсторінці Державного центру зайнятості, посилання тут: </w:t>
      </w:r>
      <w:hyperlink r:id="rId5" w:tgtFrame="_blank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http://surl.li/fyeqoh</w:t>
        </w:r>
      </w:hyperlink>
    </w:p>
    <w:p w:rsidR="007E3869" w:rsidRDefault="007E3869" w:rsidP="0076506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 </w:t>
      </w:r>
      <w:r w:rsidR="007650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інші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питання? Контакти тут: </w:t>
      </w:r>
      <w:hyperlink r:id="rId6" w:tgtFrame="_blank" w:history="1">
        <w:r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http://surl.li/emipw</w:t>
        </w:r>
      </w:hyperlink>
    </w:p>
    <w:p w:rsidR="00B74EF2" w:rsidRPr="007E3869" w:rsidRDefault="00B74EF2" w:rsidP="00765068">
      <w:pPr>
        <w:jc w:val="both"/>
        <w:rPr>
          <w:lang w:val="uk-UA"/>
        </w:rPr>
      </w:pPr>
    </w:p>
    <w:sectPr w:rsidR="00B74EF2" w:rsidRPr="007E3869" w:rsidSect="000A66B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06CEE"/>
    <w:multiLevelType w:val="multilevel"/>
    <w:tmpl w:val="58F2B04E"/>
    <w:lvl w:ilvl="0">
      <w:start w:val="1"/>
      <w:numFmt w:val="bullet"/>
      <w:lvlText w:val=""/>
      <w:lvlJc w:val="left"/>
      <w:pPr>
        <w:tabs>
          <w:tab w:val="num" w:pos="0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1">
    <w:nsid w:val="6EAB525C"/>
    <w:multiLevelType w:val="hybridMultilevel"/>
    <w:tmpl w:val="6F602DF8"/>
    <w:lvl w:ilvl="0" w:tplc="27926F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FB8294F"/>
    <w:multiLevelType w:val="hybridMultilevel"/>
    <w:tmpl w:val="F6A4A0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6760A"/>
    <w:rsid w:val="000A66B9"/>
    <w:rsid w:val="000D1284"/>
    <w:rsid w:val="0016760A"/>
    <w:rsid w:val="002B5330"/>
    <w:rsid w:val="003544E1"/>
    <w:rsid w:val="003D639F"/>
    <w:rsid w:val="004D43A6"/>
    <w:rsid w:val="006A017C"/>
    <w:rsid w:val="006C142B"/>
    <w:rsid w:val="00765068"/>
    <w:rsid w:val="007E3869"/>
    <w:rsid w:val="00B74EF2"/>
    <w:rsid w:val="00BD4314"/>
    <w:rsid w:val="00E0527D"/>
    <w:rsid w:val="00F35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69"/>
    <w:pPr>
      <w:suppressAutoHyphens/>
      <w:spacing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E3869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7E3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rl.li/emipw?fbclid=IwZXh0bgNhZW0CMTAAAR0i2prlNLpRWdFfqS47NVIqAgnUtRHmBGvfjEpRNLu6-GJPA29KVJTXeY0_aem_lbcQA0hlRdLhUiXh52Yk3Q" TargetMode="External"/><Relationship Id="rId5" Type="http://schemas.openxmlformats.org/officeDocument/2006/relationships/hyperlink" Target="https://l.facebook.com/l.php?u=https%3A%2F%2Fsurl.li%2Ffyeqoh%3Ffbclid%3DIwZXh0bgNhZW0CMTAAAR0dbRyzrO-3_o8ia4K7FRVOd0jg12CrBZH1Md8B2oEkV8Apq9loAb3k7KM_aem_A4px6o9MhYAQxo3lwEGvJg&amp;h=AT1P1zRSv0tICTFANdvtCJOz03IGqFbm33uKZ3mytF-RqOQvPasn_7utnfjFg2Vuu_FyqWWN4zpMlfD20C-u2jXdY9SJbDwEAlHdivy28ZtWd6lSp4NKIpq_eMoyJNVzHJ3V&amp;__tn__=-UK-R&amp;c%5B0%5D=AT0HLNl99zESAq1vDyntUJnu0ykG3XbtojAwuHV-uAGE5bOt7OiHM8HA5QgFRVxr_4scUVYV7DOaoTG_nzi8nT-QsW4ZQhAjmgGWwdOUCcfrtfzPdCIcenLtIRXdjX8487wMRHpvcg5UHXhDi69B2B-giR95R7V1Brj1g3yA91X5pSjiGMvn9zLBkPnMKdpwqZr-kX6SHdECqjDPJ4nyyVrTLDig4vyZyI2Uhj4TQ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d.kydrevich</dc:creator>
  <cp:lastModifiedBy>Fin</cp:lastModifiedBy>
  <cp:revision>6</cp:revision>
  <cp:lastPrinted>2025-08-04T07:25:00Z</cp:lastPrinted>
  <dcterms:created xsi:type="dcterms:W3CDTF">2025-08-04T07:46:00Z</dcterms:created>
  <dcterms:modified xsi:type="dcterms:W3CDTF">2025-08-06T05:30:00Z</dcterms:modified>
</cp:coreProperties>
</file>